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24AB8">
      <w:bookmarkStart w:id="0" w:name="_GoBack"/>
      <w:bookmarkEnd w:id="0"/>
      <w:r>
        <w:rPr>
          <w:rFonts w:hint="eastAsia"/>
        </w:rPr>
        <w:t>附件1</w:t>
      </w:r>
    </w:p>
    <w:p w14:paraId="7E56B726">
      <w:pPr>
        <w:jc w:val="center"/>
        <w:rPr>
          <w:rFonts w:hint="eastAsia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湖州学院生命健康学院</w:t>
      </w:r>
      <w:r>
        <w:rPr>
          <w:rFonts w:hint="eastAsia"/>
          <w:b/>
          <w:bCs/>
          <w:sz w:val="36"/>
          <w:szCs w:val="36"/>
          <w:lang w:eastAsia="zh-CN"/>
        </w:rPr>
        <w:t>（</w:t>
      </w:r>
      <w:r>
        <w:rPr>
          <w:rFonts w:hint="eastAsia"/>
          <w:b/>
          <w:bCs/>
          <w:sz w:val="36"/>
          <w:szCs w:val="36"/>
          <w:lang w:val="en-US" w:eastAsia="zh-CN"/>
        </w:rPr>
        <w:t>体育部</w:t>
      </w:r>
      <w:r>
        <w:rPr>
          <w:rFonts w:hint="eastAsia"/>
          <w:b/>
          <w:bCs/>
          <w:sz w:val="36"/>
          <w:szCs w:val="36"/>
          <w:lang w:eastAsia="zh-CN"/>
        </w:rPr>
        <w:t>）</w:t>
      </w:r>
      <w:r>
        <w:rPr>
          <w:b/>
          <w:bCs/>
          <w:sz w:val="36"/>
          <w:szCs w:val="36"/>
        </w:rPr>
        <w:t>团委直属学生组织及各中心负责人报名表</w:t>
      </w:r>
    </w:p>
    <w:tbl>
      <w:tblPr>
        <w:tblStyle w:val="3"/>
        <w:tblW w:w="969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1696"/>
        <w:gridCol w:w="1516"/>
        <w:gridCol w:w="1563"/>
        <w:gridCol w:w="2450"/>
      </w:tblGrid>
      <w:tr w14:paraId="4E26F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42390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姓名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AAE49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AE0DE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性别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35AB4">
            <w:pPr>
              <w:spacing w:after="160" w:line="278" w:lineRule="auto"/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10447">
            <w:pPr>
              <w:spacing w:after="160" w:line="278" w:lineRule="auto"/>
            </w:pPr>
            <w:r>
              <w:t>证件照片</w:t>
            </w:r>
          </w:p>
        </w:tc>
      </w:tr>
      <w:tr w14:paraId="0CEE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DB4D4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政治面貌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4A755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A29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学院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18AEB">
            <w:pPr>
              <w:spacing w:after="160" w:line="278" w:lineRule="auto"/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E371C">
            <w:pPr>
              <w:spacing w:after="160" w:line="278" w:lineRule="auto"/>
            </w:pPr>
          </w:p>
        </w:tc>
      </w:tr>
      <w:tr w14:paraId="00225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1E65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专业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A3A12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E0417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班级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8B8AB">
            <w:pPr>
              <w:spacing w:after="160" w:line="278" w:lineRule="auto"/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3ADE1">
            <w:pPr>
              <w:spacing w:after="160" w:line="278" w:lineRule="auto"/>
            </w:pPr>
          </w:p>
        </w:tc>
      </w:tr>
      <w:tr w14:paraId="4BDD1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3CB10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成绩排名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001B0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A94B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联系方式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0472B">
            <w:pPr>
              <w:spacing w:after="160" w:line="278" w:lineRule="auto"/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76464">
            <w:pPr>
              <w:spacing w:after="160" w:line="278" w:lineRule="auto"/>
            </w:pPr>
          </w:p>
        </w:tc>
      </w:tr>
      <w:tr w14:paraId="17BD1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3119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特长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AC62D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3A98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现任职务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3AF87">
            <w:pPr>
              <w:spacing w:after="160" w:line="278" w:lineRule="auto"/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6892E">
            <w:pPr>
              <w:spacing w:after="160" w:line="278" w:lineRule="auto"/>
            </w:pPr>
          </w:p>
        </w:tc>
      </w:tr>
      <w:tr w14:paraId="69EAF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6D2E0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竞聘岗位</w:t>
            </w:r>
          </w:p>
        </w:tc>
        <w:tc>
          <w:tcPr>
            <w:tcW w:w="7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4CAE9">
            <w:pPr>
              <w:spacing w:after="160" w:line="278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t xml:space="preserve">团委学生副书记        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青年志愿者服务中心     </w:t>
            </w:r>
          </w:p>
          <w:p w14:paraId="20B4F253">
            <w:pPr>
              <w:spacing w:after="160" w:line="278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学生组织负责人</w:t>
            </w:r>
            <w:r>
              <w:t xml:space="preserve">        </w:t>
            </w:r>
            <w:r>
              <w:rPr>
                <w:rFonts w:hint="eastAsia"/>
                <w:lang w:eastAsia="zh-CN"/>
              </w:rPr>
              <w:t>□</w:t>
            </w:r>
            <w:r>
              <w:t>党建中心主任</w:t>
            </w:r>
          </w:p>
          <w:p w14:paraId="7F5CF907">
            <w:pPr>
              <w:spacing w:after="160" w:line="278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t xml:space="preserve">心理互助中心          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自我管理中心   </w:t>
            </w:r>
          </w:p>
          <w:p w14:paraId="19776D84">
            <w:pPr>
              <w:spacing w:after="160" w:line="278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t xml:space="preserve">自我发展中心          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媒体宣传中心 </w:t>
            </w:r>
          </w:p>
          <w:p w14:paraId="09A5AC00">
            <w:pPr>
              <w:spacing w:after="160" w:line="278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社团管理中心         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是否服从调剂</w:t>
            </w:r>
            <w:r>
              <w:t xml:space="preserve"> </w:t>
            </w:r>
          </w:p>
        </w:tc>
      </w:tr>
      <w:tr w14:paraId="2F269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D204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奖惩情况</w:t>
            </w:r>
          </w:p>
        </w:tc>
        <w:tc>
          <w:tcPr>
            <w:tcW w:w="7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7CA6E">
            <w:pPr>
              <w:spacing w:after="160" w:line="278" w:lineRule="auto"/>
            </w:pPr>
          </w:p>
          <w:p w14:paraId="3CFA34EE">
            <w:pPr>
              <w:spacing w:after="160" w:line="278" w:lineRule="auto"/>
            </w:pPr>
            <w:r>
              <w:rPr>
                <w:rFonts w:hint="eastAsia"/>
              </w:rPr>
              <w:t>（奖项注明等级，证明材料可附页）</w:t>
            </w:r>
          </w:p>
        </w:tc>
      </w:tr>
      <w:tr w14:paraId="53832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4527C">
            <w:pPr>
              <w:spacing w:after="160" w:line="278" w:lineRule="auto"/>
            </w:pPr>
            <w:r>
              <w:rPr>
                <w:b/>
                <w:bCs/>
              </w:rPr>
              <w:t>实践经历</w:t>
            </w:r>
          </w:p>
        </w:tc>
        <w:tc>
          <w:tcPr>
            <w:tcW w:w="7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DEE59">
            <w:pPr>
              <w:spacing w:after="160" w:line="278" w:lineRule="auto"/>
            </w:pPr>
            <w:r>
              <w:rPr>
                <w:rFonts w:hint="eastAsia"/>
              </w:rPr>
              <w:t>（学生干部工作、志愿服务等经历，证明材料可附页）</w:t>
            </w:r>
          </w:p>
        </w:tc>
      </w:tr>
      <w:tr w14:paraId="3106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F896A">
            <w:pPr>
              <w:spacing w:after="160" w:line="278" w:lineRule="auto"/>
            </w:pPr>
            <w:r>
              <w:rPr>
                <w:b/>
                <w:bCs/>
              </w:rPr>
              <w:t>备注</w:t>
            </w:r>
          </w:p>
        </w:tc>
        <w:tc>
          <w:tcPr>
            <w:tcW w:w="7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5B28B">
            <w:pPr>
              <w:spacing w:after="160" w:line="278" w:lineRule="auto"/>
            </w:pPr>
            <w:r>
              <w:rPr>
                <w:rFonts w:hint="eastAsia"/>
              </w:rPr>
              <w:t>1.“政治面貌”一栏填中共党员、中共预备党员、共青团员或群众（如是入党积极分子请标注）；</w:t>
            </w:r>
          </w:p>
          <w:p w14:paraId="6850AD93">
            <w:pPr>
              <w:spacing w:after="160" w:line="278" w:lineRule="auto"/>
              <w:rPr>
                <w:rFonts w:hint="eastAsia"/>
              </w:rPr>
            </w:pPr>
            <w:r>
              <w:rPr>
                <w:rFonts w:hint="eastAsia"/>
              </w:rPr>
              <w:t>2.证件照需为一寸，贴于表上。</w:t>
            </w:r>
          </w:p>
        </w:tc>
      </w:tr>
    </w:tbl>
    <w:p w14:paraId="5224D68C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75B5E"/>
    <w:rsid w:val="17675B5E"/>
    <w:rsid w:val="5EE33C1A"/>
    <w:rsid w:val="6D95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256</Characters>
  <Lines>0</Lines>
  <Paragraphs>0</Paragraphs>
  <TotalTime>11</TotalTime>
  <ScaleCrop>false</ScaleCrop>
  <LinksUpToDate>false</LinksUpToDate>
  <CharactersWithSpaces>312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2026-05-30T05:39:00Z</dcterms:created>
  <dc:creator>DING</dc:creator>
  <cp:lastModifiedBy>Sunday</cp:lastModifiedBy>
  <cp:lastPrinted>2026-05-30T05:41:00Z</cp:lastPrinted>
  <dcterms:modified xsi:type="dcterms:W3CDTF">2026-06-01T06:26:39Z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A17367BC6A264581BB68D9DCF3B3E01E_13</vt:lpwstr>
  </property>
</Properties>
</file>